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7E8568" w14:textId="241F002A" w:rsidR="009E5CA7" w:rsidRDefault="0092208F" w:rsidP="004465BA">
      <w:pPr>
        <w:jc w:val="center"/>
        <w:rPr>
          <w:rFonts w:ascii="Twinkl Cursive Looped" w:hAnsi="Twinkl Cursive Looped"/>
          <w:sz w:val="32"/>
          <w:szCs w:val="32"/>
        </w:rPr>
      </w:pPr>
      <w:r w:rsidRPr="0092208F">
        <w:rPr>
          <w:rFonts w:ascii="Twinkl Cursive Looped" w:hAnsi="Twinkl Cursive Looped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274F178" wp14:editId="279FA6FE">
                <wp:simplePos x="0" y="0"/>
                <wp:positionH relativeFrom="margin">
                  <wp:align>right</wp:align>
                </wp:positionH>
                <wp:positionV relativeFrom="paragraph">
                  <wp:posOffset>4572000</wp:posOffset>
                </wp:positionV>
                <wp:extent cx="8839200" cy="603250"/>
                <wp:effectExtent l="0" t="0" r="1905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9200" cy="60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385DAA" w14:textId="71790074" w:rsidR="0092208F" w:rsidRPr="0092208F" w:rsidRDefault="0092208F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92208F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Key:</w:t>
                            </w:r>
                          </w:p>
                          <w:p w14:paraId="4A135C46" w14:textId="10156D6F" w:rsidR="0092208F" w:rsidRPr="0092208F" w:rsidRDefault="0092208F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92208F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Yellow- Christianity</w:t>
                            </w:r>
                            <w:r w:rsidRPr="0092208F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Pr="0092208F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Blue- I</w:t>
                            </w:r>
                            <w:r w:rsidR="00DF6D8F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slam           </w:t>
                            </w:r>
                            <w:r w:rsidRPr="0092208F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Green- Sikhism</w:t>
                            </w:r>
                            <w:r w:rsidRPr="0092208F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ab/>
                            </w:r>
                            <w:r w:rsidR="00801C80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Pink - Worldviews</w:t>
                            </w:r>
                            <w:r w:rsidRPr="0092208F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150C30F6" w14:textId="77777777" w:rsidR="0092208F" w:rsidRDefault="0092208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3274F17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44.8pt;margin-top:5in;width:696pt;height:47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">
                <v:textbox>
                  <w:txbxContent>
                    <w:p w14:paraId="3F385DAA" w14:textId="71790074" w:rsidR="0092208F" w:rsidRPr="0092208F" w:rsidRDefault="0092208F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92208F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Key:</w:t>
                      </w:r>
                    </w:p>
                    <w:p w14:paraId="4A135C46" w14:textId="10156D6F" w:rsidR="0092208F" w:rsidRPr="0092208F" w:rsidRDefault="0092208F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92208F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Yellow- Christianity</w:t>
                      </w:r>
                      <w:r w:rsidRPr="0092208F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    </w:t>
                      </w:r>
                      <w:r w:rsidRPr="0092208F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Blue- I</w:t>
                      </w:r>
                      <w:r w:rsidR="00DF6D8F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slam           </w:t>
                      </w:r>
                      <w:r w:rsidRPr="0092208F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Green- Sikhism</w:t>
                      </w:r>
                      <w:r w:rsidRPr="0092208F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ab/>
                      </w:r>
                      <w:r w:rsidR="00801C80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Pink - Worldviews</w:t>
                      </w:r>
                      <w:r w:rsidRPr="0092208F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ab/>
                      </w:r>
                    </w:p>
                    <w:p w14:paraId="150C30F6" w14:textId="77777777" w:rsidR="0092208F" w:rsidRDefault="0092208F"/>
                  </w:txbxContent>
                </v:textbox>
                <w10:wrap type="square" anchorx="margin"/>
              </v:shape>
            </w:pict>
          </mc:Fallback>
        </mc:AlternateContent>
      </w:r>
      <w:r w:rsidR="004465BA">
        <w:rPr>
          <w:rFonts w:ascii="Twinkl Cursive Looped" w:hAnsi="Twinkl Cursive Looped"/>
          <w:sz w:val="32"/>
          <w:szCs w:val="32"/>
        </w:rPr>
        <w:t>Religious Education Long Term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="004465BA" w14:paraId="161704D2" w14:textId="77777777" w:rsidTr="3116C4BB">
        <w:trPr>
          <w:trHeight w:val="112"/>
        </w:trPr>
        <w:tc>
          <w:tcPr>
            <w:tcW w:w="1743" w:type="dxa"/>
          </w:tcPr>
          <w:p w14:paraId="10200F95" w14:textId="77777777" w:rsidR="004465BA" w:rsidRPr="004465BA" w:rsidRDefault="004465BA" w:rsidP="004465BA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1743" w:type="dxa"/>
          </w:tcPr>
          <w:p w14:paraId="390282B3" w14:textId="4D95E790" w:rsidR="004465BA" w:rsidRPr="008C5B37" w:rsidRDefault="004465BA" w:rsidP="004465BA">
            <w:pPr>
              <w:jc w:val="center"/>
              <w:rPr>
                <w:rFonts w:ascii="Twinkl Cursive Looped" w:hAnsi="Twinkl Cursive Looped"/>
              </w:rPr>
            </w:pPr>
            <w:r w:rsidRPr="008C5B37">
              <w:rPr>
                <w:rFonts w:ascii="Twinkl Cursive Looped" w:hAnsi="Twinkl Cursive Looped"/>
              </w:rPr>
              <w:t>EYFS</w:t>
            </w:r>
          </w:p>
        </w:tc>
        <w:tc>
          <w:tcPr>
            <w:tcW w:w="1743" w:type="dxa"/>
          </w:tcPr>
          <w:p w14:paraId="305CD004" w14:textId="3467ABF5" w:rsidR="004465BA" w:rsidRPr="008C5B37" w:rsidRDefault="004465BA" w:rsidP="004465BA">
            <w:pPr>
              <w:jc w:val="center"/>
              <w:rPr>
                <w:rFonts w:ascii="Twinkl Cursive Looped" w:hAnsi="Twinkl Cursive Looped"/>
              </w:rPr>
            </w:pPr>
            <w:r w:rsidRPr="008C5B37">
              <w:rPr>
                <w:rFonts w:ascii="Twinkl Cursive Looped" w:hAnsi="Twinkl Cursive Looped"/>
              </w:rPr>
              <w:t>Year 1</w:t>
            </w:r>
          </w:p>
        </w:tc>
        <w:tc>
          <w:tcPr>
            <w:tcW w:w="1743" w:type="dxa"/>
          </w:tcPr>
          <w:p w14:paraId="73A4EBC3" w14:textId="1E86415F" w:rsidR="004465BA" w:rsidRPr="008C5B37" w:rsidRDefault="004465BA" w:rsidP="004465BA">
            <w:pPr>
              <w:tabs>
                <w:tab w:val="left" w:pos="250"/>
              </w:tabs>
              <w:jc w:val="center"/>
              <w:rPr>
                <w:rFonts w:ascii="Twinkl Cursive Looped" w:hAnsi="Twinkl Cursive Looped"/>
              </w:rPr>
            </w:pPr>
            <w:r w:rsidRPr="008C5B37">
              <w:rPr>
                <w:rFonts w:ascii="Twinkl Cursive Looped" w:hAnsi="Twinkl Cursive Looped"/>
              </w:rPr>
              <w:t>Year 2</w:t>
            </w:r>
          </w:p>
        </w:tc>
        <w:tc>
          <w:tcPr>
            <w:tcW w:w="1744" w:type="dxa"/>
          </w:tcPr>
          <w:p w14:paraId="18F58E87" w14:textId="0DEA80FD" w:rsidR="004465BA" w:rsidRPr="008C5B37" w:rsidRDefault="004465BA" w:rsidP="004465BA">
            <w:pPr>
              <w:tabs>
                <w:tab w:val="left" w:pos="280"/>
              </w:tabs>
              <w:jc w:val="center"/>
              <w:rPr>
                <w:rFonts w:ascii="Twinkl Cursive Looped" w:hAnsi="Twinkl Cursive Looped"/>
              </w:rPr>
            </w:pPr>
            <w:r w:rsidRPr="008C5B37">
              <w:rPr>
                <w:rFonts w:ascii="Twinkl Cursive Looped" w:hAnsi="Twinkl Cursive Looped"/>
              </w:rPr>
              <w:t>Year 3</w:t>
            </w:r>
          </w:p>
        </w:tc>
        <w:tc>
          <w:tcPr>
            <w:tcW w:w="1744" w:type="dxa"/>
          </w:tcPr>
          <w:p w14:paraId="1F69A018" w14:textId="573BBD1C" w:rsidR="004465BA" w:rsidRPr="008C5B37" w:rsidRDefault="004465BA" w:rsidP="004465BA">
            <w:pPr>
              <w:tabs>
                <w:tab w:val="left" w:pos="250"/>
              </w:tabs>
              <w:jc w:val="center"/>
              <w:rPr>
                <w:rFonts w:ascii="Twinkl Cursive Looped" w:hAnsi="Twinkl Cursive Looped"/>
              </w:rPr>
            </w:pPr>
            <w:r w:rsidRPr="008C5B37">
              <w:rPr>
                <w:rFonts w:ascii="Twinkl Cursive Looped" w:hAnsi="Twinkl Cursive Looped"/>
              </w:rPr>
              <w:t>Year 4</w:t>
            </w:r>
          </w:p>
        </w:tc>
        <w:tc>
          <w:tcPr>
            <w:tcW w:w="1744" w:type="dxa"/>
          </w:tcPr>
          <w:p w14:paraId="322F8466" w14:textId="78104AAB" w:rsidR="004465BA" w:rsidRPr="008C5B37" w:rsidRDefault="004465BA" w:rsidP="004465BA">
            <w:pPr>
              <w:jc w:val="center"/>
              <w:rPr>
                <w:rFonts w:ascii="Twinkl Cursive Looped" w:hAnsi="Twinkl Cursive Looped"/>
              </w:rPr>
            </w:pPr>
            <w:r w:rsidRPr="008C5B37">
              <w:rPr>
                <w:rFonts w:ascii="Twinkl Cursive Looped" w:hAnsi="Twinkl Cursive Looped"/>
              </w:rPr>
              <w:t>Year 5</w:t>
            </w:r>
          </w:p>
        </w:tc>
        <w:tc>
          <w:tcPr>
            <w:tcW w:w="1744" w:type="dxa"/>
          </w:tcPr>
          <w:p w14:paraId="63F70210" w14:textId="1F86971B" w:rsidR="004465BA" w:rsidRPr="008C5B37" w:rsidRDefault="004465BA" w:rsidP="004465BA">
            <w:pPr>
              <w:tabs>
                <w:tab w:val="left" w:pos="220"/>
              </w:tabs>
              <w:jc w:val="center"/>
              <w:rPr>
                <w:rFonts w:ascii="Twinkl Cursive Looped" w:hAnsi="Twinkl Cursive Looped"/>
              </w:rPr>
            </w:pPr>
            <w:r w:rsidRPr="008C5B37">
              <w:rPr>
                <w:rFonts w:ascii="Twinkl Cursive Looped" w:hAnsi="Twinkl Cursive Looped"/>
              </w:rPr>
              <w:t>Year 6</w:t>
            </w:r>
          </w:p>
        </w:tc>
      </w:tr>
      <w:tr w:rsidR="00A37C85" w:rsidRPr="0092208F" w14:paraId="2438B642" w14:textId="77777777" w:rsidTr="3116C4BB">
        <w:tc>
          <w:tcPr>
            <w:tcW w:w="1743" w:type="dxa"/>
          </w:tcPr>
          <w:p w14:paraId="0C209A13" w14:textId="2BC56374" w:rsidR="00A37C85" w:rsidRPr="008C5B37" w:rsidRDefault="00A37C85" w:rsidP="004465BA">
            <w:pPr>
              <w:tabs>
                <w:tab w:val="left" w:pos="1280"/>
              </w:tabs>
              <w:jc w:val="center"/>
              <w:rPr>
                <w:rFonts w:ascii="Twinkl Cursive Looped" w:hAnsi="Twinkl Cursive Looped"/>
              </w:rPr>
            </w:pPr>
            <w:r w:rsidRPr="008C5B37">
              <w:rPr>
                <w:rFonts w:ascii="Twinkl Cursive Looped" w:hAnsi="Twinkl Cursive Looped"/>
              </w:rPr>
              <w:t>Autumn 1</w:t>
            </w:r>
          </w:p>
        </w:tc>
        <w:tc>
          <w:tcPr>
            <w:tcW w:w="1743" w:type="dxa"/>
            <w:vMerge w:val="restart"/>
            <w:shd w:val="clear" w:color="auto" w:fill="FFF2CC" w:themeFill="accent4" w:themeFillTint="33"/>
          </w:tcPr>
          <w:p w14:paraId="7EE68939" w14:textId="57C8C874" w:rsidR="00A37C85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 xml:space="preserve">In the EYFS, children develop the foundations for future </w:t>
            </w:r>
            <w:r w:rsidR="00B5476E">
              <w:rPr>
                <w:rFonts w:ascii="Twinkl Cursive Looped" w:hAnsi="Twinkl Cursive Looped"/>
                <w:sz w:val="16"/>
                <w:szCs w:val="16"/>
              </w:rPr>
              <w:t>RE</w:t>
            </w:r>
            <w:bookmarkStart w:id="0" w:name="_GoBack"/>
            <w:bookmarkEnd w:id="0"/>
            <w:r>
              <w:rPr>
                <w:rFonts w:ascii="Twinkl Cursive Looped" w:hAnsi="Twinkl Cursive Looped"/>
                <w:sz w:val="16"/>
                <w:szCs w:val="16"/>
              </w:rPr>
              <w:t xml:space="preserve"> learning through the Understanding the World area of development. </w:t>
            </w:r>
          </w:p>
          <w:p w14:paraId="0CDC342A" w14:textId="76C9D445" w:rsidR="00A37C85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</w:p>
          <w:p w14:paraId="37E150EE" w14:textId="509D4260" w:rsidR="00A37C85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 xml:space="preserve">They develop their knowledge and understanding of a range of religious and cultural festivals including Diwali, </w:t>
            </w:r>
            <w:r w:rsidR="00B5476E">
              <w:rPr>
                <w:rFonts w:ascii="Twinkl Cursive Looped" w:hAnsi="Twinkl Cursive Looped"/>
                <w:sz w:val="16"/>
                <w:szCs w:val="16"/>
              </w:rPr>
              <w:t>B</w:t>
            </w:r>
            <w:r>
              <w:rPr>
                <w:rFonts w:ascii="Twinkl Cursive Looped" w:hAnsi="Twinkl Cursive Looped"/>
                <w:sz w:val="16"/>
                <w:szCs w:val="16"/>
              </w:rPr>
              <w:t xml:space="preserve">onfire </w:t>
            </w:r>
            <w:r w:rsidR="00B5476E">
              <w:rPr>
                <w:rFonts w:ascii="Twinkl Cursive Looped" w:hAnsi="Twinkl Cursive Looped"/>
                <w:sz w:val="16"/>
                <w:szCs w:val="16"/>
              </w:rPr>
              <w:t>N</w:t>
            </w:r>
            <w:r>
              <w:rPr>
                <w:rFonts w:ascii="Twinkl Cursive Looped" w:hAnsi="Twinkl Cursive Looped"/>
                <w:sz w:val="16"/>
                <w:szCs w:val="16"/>
              </w:rPr>
              <w:t>ight, Remembrance Day, Chinese New Year, Christmas and Easter.</w:t>
            </w:r>
          </w:p>
          <w:p w14:paraId="72FE9BAF" w14:textId="2CA772D3" w:rsidR="00A37C85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</w:p>
          <w:p w14:paraId="2EECD202" w14:textId="7F590022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Children listen to and engage with key stories from the Christian faith; Christmas and Easter. They look at how these festivals are celebrated in different ways.</w:t>
            </w:r>
          </w:p>
          <w:p w14:paraId="59C37DB4" w14:textId="46947CF2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1743" w:type="dxa"/>
            <w:shd w:val="clear" w:color="auto" w:fill="FFF2CC" w:themeFill="accent4" w:themeFillTint="33"/>
          </w:tcPr>
          <w:p w14:paraId="3BBA4213" w14:textId="3B7C5D67" w:rsidR="00A37C85" w:rsidRPr="00E1252C" w:rsidRDefault="00A37C85" w:rsidP="004465BA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 w:rsidRPr="00E1252C">
              <w:rPr>
                <w:rFonts w:ascii="Twinkl Cursive Looped" w:hAnsi="Twinkl Cursive Looped"/>
                <w:sz w:val="16"/>
                <w:szCs w:val="16"/>
              </w:rPr>
              <w:t>Does God want Chri</w:t>
            </w:r>
            <w:r>
              <w:rPr>
                <w:rFonts w:ascii="Twinkl Cursive Looped" w:hAnsi="Twinkl Cursive Looped"/>
                <w:sz w:val="16"/>
                <w:szCs w:val="16"/>
              </w:rPr>
              <w:t>stians</w:t>
            </w:r>
            <w:r w:rsidRPr="00E1252C">
              <w:rPr>
                <w:rFonts w:ascii="Twinkl Cursive Looped" w:hAnsi="Twinkl Cursive Looped"/>
                <w:sz w:val="16"/>
                <w:szCs w:val="16"/>
              </w:rPr>
              <w:t xml:space="preserve"> to look after the world?</w:t>
            </w:r>
          </w:p>
        </w:tc>
        <w:tc>
          <w:tcPr>
            <w:tcW w:w="1743" w:type="dxa"/>
            <w:shd w:val="clear" w:color="auto" w:fill="FFF2CC" w:themeFill="accent4" w:themeFillTint="33"/>
          </w:tcPr>
          <w:p w14:paraId="7385AB04" w14:textId="2D605074" w:rsidR="00A37C85" w:rsidRPr="00E1252C" w:rsidRDefault="00A37C85" w:rsidP="004465BA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 w:rsidRPr="00E1252C">
              <w:rPr>
                <w:rFonts w:ascii="Twinkl Cursive Looped" w:hAnsi="Twinkl Cursive Looped"/>
                <w:sz w:val="16"/>
                <w:szCs w:val="16"/>
              </w:rPr>
              <w:t>Is it possible to be kind to everyone all the time?</w:t>
            </w:r>
          </w:p>
        </w:tc>
        <w:tc>
          <w:tcPr>
            <w:tcW w:w="1744" w:type="dxa"/>
            <w:shd w:val="clear" w:color="auto" w:fill="E2EFD9" w:themeFill="accent6" w:themeFillTint="33"/>
          </w:tcPr>
          <w:p w14:paraId="69FEA9AB" w14:textId="08CBDFA3" w:rsidR="00A37C85" w:rsidRPr="00E1252C" w:rsidRDefault="00A37C85" w:rsidP="004465BA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Who were the 10 Gurus and how did they spread God’s message?</w:t>
            </w:r>
          </w:p>
        </w:tc>
        <w:tc>
          <w:tcPr>
            <w:tcW w:w="1744" w:type="dxa"/>
            <w:shd w:val="clear" w:color="auto" w:fill="B4C6E7" w:themeFill="accent1" w:themeFillTint="66"/>
          </w:tcPr>
          <w:p w14:paraId="69BFF0A4" w14:textId="24B272A3" w:rsidR="00A37C85" w:rsidRPr="00E1252C" w:rsidRDefault="00A37C85" w:rsidP="004465BA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How do Muslims practice their religion?</w:t>
            </w:r>
          </w:p>
        </w:tc>
        <w:tc>
          <w:tcPr>
            <w:tcW w:w="1744" w:type="dxa"/>
            <w:shd w:val="clear" w:color="auto" w:fill="E2EFD9" w:themeFill="accent6" w:themeFillTint="33"/>
          </w:tcPr>
          <w:p w14:paraId="037FB686" w14:textId="58B43376" w:rsidR="00A37C85" w:rsidRPr="00E1252C" w:rsidRDefault="00A37C85" w:rsidP="004465BA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How far would a Sikh go for his/her religion?</w:t>
            </w:r>
          </w:p>
        </w:tc>
        <w:tc>
          <w:tcPr>
            <w:tcW w:w="1744" w:type="dxa"/>
            <w:shd w:val="clear" w:color="auto" w:fill="B4C6E7" w:themeFill="accent1" w:themeFillTint="66"/>
          </w:tcPr>
          <w:p w14:paraId="5589D838" w14:textId="1D8C692F" w:rsidR="00A37C85" w:rsidRPr="00E1252C" w:rsidRDefault="00A37C85" w:rsidP="004465BA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What is the best way for a Muslim to show commitment to God?</w:t>
            </w:r>
          </w:p>
        </w:tc>
      </w:tr>
      <w:tr w:rsidR="00A37C85" w:rsidRPr="0092208F" w14:paraId="64824101" w14:textId="77777777" w:rsidTr="3116C4BB">
        <w:tc>
          <w:tcPr>
            <w:tcW w:w="1743" w:type="dxa"/>
          </w:tcPr>
          <w:p w14:paraId="2EB4DA9E" w14:textId="6FFCB205" w:rsidR="00A37C85" w:rsidRPr="008C5B37" w:rsidRDefault="00A37C85" w:rsidP="008C5B37">
            <w:pPr>
              <w:jc w:val="center"/>
              <w:rPr>
                <w:rFonts w:ascii="Twinkl Cursive Looped" w:hAnsi="Twinkl Cursive Looped"/>
              </w:rPr>
            </w:pPr>
            <w:r w:rsidRPr="008C5B37">
              <w:rPr>
                <w:rFonts w:ascii="Twinkl Cursive Looped" w:hAnsi="Twinkl Cursive Looped"/>
              </w:rPr>
              <w:t>Autumn 2</w:t>
            </w:r>
          </w:p>
        </w:tc>
        <w:tc>
          <w:tcPr>
            <w:tcW w:w="1743" w:type="dxa"/>
            <w:vMerge/>
            <w:shd w:val="clear" w:color="auto" w:fill="FFF2CC" w:themeFill="accent4" w:themeFillTint="33"/>
          </w:tcPr>
          <w:p w14:paraId="6B33B4AA" w14:textId="498A390A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1743" w:type="dxa"/>
            <w:shd w:val="clear" w:color="auto" w:fill="FFF2CC" w:themeFill="accent4" w:themeFillTint="33"/>
          </w:tcPr>
          <w:p w14:paraId="7045AD4E" w14:textId="535C9BEF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 w:rsidRPr="00E1252C">
              <w:rPr>
                <w:rFonts w:ascii="Twinkl Cursive Looped" w:hAnsi="Twinkl Cursive Looped"/>
                <w:sz w:val="16"/>
                <w:szCs w:val="16"/>
              </w:rPr>
              <w:t xml:space="preserve">What gifts might Christians in my town have given Jesus if </w:t>
            </w:r>
            <w:r>
              <w:rPr>
                <w:rFonts w:ascii="Twinkl Cursive Looped" w:hAnsi="Twinkl Cursive Looped"/>
                <w:sz w:val="16"/>
                <w:szCs w:val="16"/>
              </w:rPr>
              <w:t>3</w:t>
            </w:r>
            <w:r w:rsidRPr="00E1252C">
              <w:rPr>
                <w:rFonts w:ascii="Twinkl Cursive Looped" w:hAnsi="Twinkl Cursive Looped"/>
                <w:sz w:val="16"/>
                <w:szCs w:val="16"/>
              </w:rPr>
              <w:t>he had been born here rather than in Bethlehem?</w:t>
            </w:r>
          </w:p>
          <w:p w14:paraId="39A6D2B9" w14:textId="6FC5BF28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1743" w:type="dxa"/>
            <w:shd w:val="clear" w:color="auto" w:fill="FFF2CC" w:themeFill="accent4" w:themeFillTint="33"/>
          </w:tcPr>
          <w:p w14:paraId="4FEECB83" w14:textId="17D62300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 w:rsidRPr="00E1252C">
              <w:rPr>
                <w:rFonts w:ascii="Twinkl Cursive Looped" w:hAnsi="Twinkl Cursive Looped"/>
                <w:sz w:val="16"/>
                <w:szCs w:val="16"/>
              </w:rPr>
              <w:t>Why do Christians believe that God gave Jesus to the world?</w:t>
            </w:r>
          </w:p>
        </w:tc>
        <w:tc>
          <w:tcPr>
            <w:tcW w:w="1744" w:type="dxa"/>
            <w:shd w:val="clear" w:color="auto" w:fill="FFF2CC" w:themeFill="accent4" w:themeFillTint="33"/>
          </w:tcPr>
          <w:p w14:paraId="1702454C" w14:textId="56757C97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Has Christmas lost its true meaning?</w:t>
            </w:r>
          </w:p>
        </w:tc>
        <w:tc>
          <w:tcPr>
            <w:tcW w:w="1744" w:type="dxa"/>
            <w:shd w:val="clear" w:color="auto" w:fill="FFF2CC" w:themeFill="accent4" w:themeFillTint="33"/>
          </w:tcPr>
          <w:p w14:paraId="5C5329AF" w14:textId="77777777" w:rsidR="00A37C85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What is the most significant part of the Christmas story to Christians today?</w:t>
            </w:r>
          </w:p>
          <w:p w14:paraId="4117F081" w14:textId="77777777" w:rsidR="00A37C85" w:rsidRDefault="00A37C85" w:rsidP="00E6069C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4D292CE1" w14:textId="7D730872" w:rsidR="00A37C85" w:rsidRPr="00E6069C" w:rsidRDefault="00A37C85" w:rsidP="00E6069C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1744" w:type="dxa"/>
            <w:shd w:val="clear" w:color="auto" w:fill="FFF2CC" w:themeFill="accent4" w:themeFillTint="33"/>
          </w:tcPr>
          <w:p w14:paraId="3FAB9D63" w14:textId="500818F3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Is the Christmas story true?</w:t>
            </w:r>
          </w:p>
        </w:tc>
        <w:tc>
          <w:tcPr>
            <w:tcW w:w="1744" w:type="dxa"/>
            <w:shd w:val="clear" w:color="auto" w:fill="FFF2CC" w:themeFill="accent4" w:themeFillTint="33"/>
          </w:tcPr>
          <w:p w14:paraId="35C1BD27" w14:textId="4DD9E489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How significant is it that Mary was Jesus’ mother?</w:t>
            </w:r>
          </w:p>
        </w:tc>
      </w:tr>
      <w:tr w:rsidR="00A37C85" w:rsidRPr="0092208F" w14:paraId="68058EF9" w14:textId="77777777" w:rsidTr="00801C80">
        <w:tc>
          <w:tcPr>
            <w:tcW w:w="1743" w:type="dxa"/>
          </w:tcPr>
          <w:p w14:paraId="7404BA46" w14:textId="095FA620" w:rsidR="00A37C85" w:rsidRPr="008C5B37" w:rsidRDefault="00A37C85" w:rsidP="008C5B37">
            <w:pPr>
              <w:tabs>
                <w:tab w:val="left" w:pos="290"/>
              </w:tabs>
              <w:jc w:val="center"/>
              <w:rPr>
                <w:rFonts w:ascii="Twinkl Cursive Looped" w:hAnsi="Twinkl Cursive Looped"/>
              </w:rPr>
            </w:pPr>
            <w:r w:rsidRPr="008C5B37">
              <w:rPr>
                <w:rFonts w:ascii="Twinkl Cursive Looped" w:hAnsi="Twinkl Cursive Looped"/>
              </w:rPr>
              <w:t>Spring 1</w:t>
            </w:r>
          </w:p>
        </w:tc>
        <w:tc>
          <w:tcPr>
            <w:tcW w:w="1743" w:type="dxa"/>
            <w:vMerge/>
            <w:shd w:val="clear" w:color="auto" w:fill="FFF2CC" w:themeFill="accent4" w:themeFillTint="33"/>
          </w:tcPr>
          <w:p w14:paraId="746AF362" w14:textId="56BB0867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1743" w:type="dxa"/>
            <w:shd w:val="clear" w:color="auto" w:fill="FFF2CC" w:themeFill="accent4" w:themeFillTint="33"/>
          </w:tcPr>
          <w:p w14:paraId="4607DC6E" w14:textId="3C1675E8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 w:rsidRPr="00E1252C">
              <w:rPr>
                <w:rFonts w:ascii="Twinkl Cursive Looped" w:hAnsi="Twinkl Cursive Looped"/>
                <w:sz w:val="16"/>
                <w:szCs w:val="16"/>
              </w:rPr>
              <w:t>Was it always easy for Jesus to show friendship?</w:t>
            </w:r>
          </w:p>
        </w:tc>
        <w:tc>
          <w:tcPr>
            <w:tcW w:w="1743" w:type="dxa"/>
            <w:shd w:val="clear" w:color="auto" w:fill="B4C6E7" w:themeFill="accent1" w:themeFillTint="66"/>
          </w:tcPr>
          <w:p w14:paraId="36A03C1B" w14:textId="18B93753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 w:rsidRPr="00E1252C">
              <w:rPr>
                <w:rFonts w:ascii="Twinkl Cursive Looped" w:hAnsi="Twinkl Cursive Looped"/>
                <w:sz w:val="16"/>
                <w:szCs w:val="16"/>
              </w:rPr>
              <w:t>Does prayer at regular intervals help a Muslim in his/her regular life?</w:t>
            </w:r>
          </w:p>
        </w:tc>
        <w:tc>
          <w:tcPr>
            <w:tcW w:w="1744" w:type="dxa"/>
            <w:shd w:val="clear" w:color="auto" w:fill="E2EFD9" w:themeFill="accent6" w:themeFillTint="33"/>
          </w:tcPr>
          <w:p w14:paraId="3C2EB0F9" w14:textId="063EFEA4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How do Sikhs celebrate their religion?</w:t>
            </w:r>
          </w:p>
        </w:tc>
        <w:tc>
          <w:tcPr>
            <w:tcW w:w="1744" w:type="dxa"/>
            <w:shd w:val="clear" w:color="auto" w:fill="B4C6E7" w:themeFill="accent1" w:themeFillTint="66"/>
          </w:tcPr>
          <w:p w14:paraId="66482023" w14:textId="6957D828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Why is the Prophet Muhammad respected by Muslims?</w:t>
            </w:r>
          </w:p>
        </w:tc>
        <w:tc>
          <w:tcPr>
            <w:tcW w:w="1744" w:type="dxa"/>
            <w:shd w:val="clear" w:color="auto" w:fill="FFCCFF"/>
          </w:tcPr>
          <w:p w14:paraId="7805DD31" w14:textId="53716195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What is the best way for people to show a commitment to their God?</w:t>
            </w:r>
          </w:p>
        </w:tc>
        <w:tc>
          <w:tcPr>
            <w:tcW w:w="1744" w:type="dxa"/>
            <w:vMerge w:val="restart"/>
            <w:shd w:val="clear" w:color="auto" w:fill="B4C6E7" w:themeFill="accent1" w:themeFillTint="66"/>
          </w:tcPr>
          <w:p w14:paraId="1B2FF6B0" w14:textId="77777777" w:rsidR="00A37C85" w:rsidRDefault="00A37C85" w:rsidP="00801C80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Does belief in Akhirah (life after death) help Muslims to live good lives?</w:t>
            </w:r>
          </w:p>
          <w:p w14:paraId="14039205" w14:textId="3B212C9E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</w:p>
        </w:tc>
      </w:tr>
      <w:tr w:rsidR="00A37C85" w:rsidRPr="0092208F" w14:paraId="5DEB61DC" w14:textId="77777777" w:rsidTr="00801C80">
        <w:tc>
          <w:tcPr>
            <w:tcW w:w="1743" w:type="dxa"/>
          </w:tcPr>
          <w:p w14:paraId="384AD966" w14:textId="0C5F4DB0" w:rsidR="00A37C85" w:rsidRPr="008C5B37" w:rsidRDefault="00A37C85" w:rsidP="008C5B37">
            <w:pPr>
              <w:jc w:val="center"/>
              <w:rPr>
                <w:rFonts w:ascii="Twinkl Cursive Looped" w:hAnsi="Twinkl Cursive Looped"/>
              </w:rPr>
            </w:pPr>
            <w:r w:rsidRPr="008C5B37">
              <w:rPr>
                <w:rFonts w:ascii="Twinkl Cursive Looped" w:hAnsi="Twinkl Cursive Looped"/>
              </w:rPr>
              <w:t>Spring 2</w:t>
            </w:r>
          </w:p>
        </w:tc>
        <w:tc>
          <w:tcPr>
            <w:tcW w:w="1743" w:type="dxa"/>
            <w:vMerge/>
            <w:shd w:val="clear" w:color="auto" w:fill="FFF2CC" w:themeFill="accent4" w:themeFillTint="33"/>
          </w:tcPr>
          <w:p w14:paraId="2A82E9F5" w14:textId="603E341A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1743" w:type="dxa"/>
            <w:shd w:val="clear" w:color="auto" w:fill="FFF2CC" w:themeFill="accent4" w:themeFillTint="33"/>
          </w:tcPr>
          <w:p w14:paraId="7B5635EA" w14:textId="44B626C3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 w:rsidRPr="00E1252C">
              <w:rPr>
                <w:rFonts w:ascii="Twinkl Cursive Looped" w:hAnsi="Twinkl Cursive Looped"/>
                <w:sz w:val="16"/>
                <w:szCs w:val="16"/>
              </w:rPr>
              <w:t>Why was Jesus welcomed like a King or celebrity by crowds on Palm Sunday?</w:t>
            </w:r>
          </w:p>
        </w:tc>
        <w:tc>
          <w:tcPr>
            <w:tcW w:w="1743" w:type="dxa"/>
            <w:shd w:val="clear" w:color="auto" w:fill="FFF2CC" w:themeFill="accent4" w:themeFillTint="33"/>
          </w:tcPr>
          <w:p w14:paraId="355F5103" w14:textId="0B32E275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 xml:space="preserve">How important is it to Christians that Jesus came back to life after his crucifixion? </w:t>
            </w:r>
          </w:p>
        </w:tc>
        <w:tc>
          <w:tcPr>
            <w:tcW w:w="1744" w:type="dxa"/>
            <w:shd w:val="clear" w:color="auto" w:fill="FFF2CC" w:themeFill="accent4" w:themeFillTint="33"/>
          </w:tcPr>
          <w:p w14:paraId="24B3B56F" w14:textId="250CFBC2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What is ‘good’ about Good Friday?</w:t>
            </w:r>
          </w:p>
        </w:tc>
        <w:tc>
          <w:tcPr>
            <w:tcW w:w="1744" w:type="dxa"/>
            <w:shd w:val="clear" w:color="auto" w:fill="FFF2CC" w:themeFill="accent4" w:themeFillTint="33"/>
          </w:tcPr>
          <w:p w14:paraId="1D4438E5" w14:textId="19C187E7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Is forgiveness always possible for Christians?</w:t>
            </w:r>
          </w:p>
        </w:tc>
        <w:tc>
          <w:tcPr>
            <w:tcW w:w="1744" w:type="dxa"/>
            <w:shd w:val="clear" w:color="auto" w:fill="FFF2CC" w:themeFill="accent4" w:themeFillTint="33"/>
          </w:tcPr>
          <w:p w14:paraId="5D476D4D" w14:textId="371E176D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How significant is it for Christians to believe God intended Jesus to die?</w:t>
            </w:r>
          </w:p>
        </w:tc>
        <w:tc>
          <w:tcPr>
            <w:tcW w:w="1744" w:type="dxa"/>
            <w:vMerge/>
            <w:shd w:val="clear" w:color="auto" w:fill="B4C6E7" w:themeFill="accent1" w:themeFillTint="66"/>
          </w:tcPr>
          <w:p w14:paraId="18390116" w14:textId="63838F51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</w:p>
        </w:tc>
      </w:tr>
      <w:tr w:rsidR="00A37C85" w:rsidRPr="0092208F" w14:paraId="69EB3D7F" w14:textId="77777777" w:rsidTr="006C16E2">
        <w:tc>
          <w:tcPr>
            <w:tcW w:w="1743" w:type="dxa"/>
          </w:tcPr>
          <w:p w14:paraId="2A162FF5" w14:textId="03269CCC" w:rsidR="00A37C85" w:rsidRPr="008C5B37" w:rsidRDefault="00A37C85" w:rsidP="008C5B37">
            <w:pPr>
              <w:jc w:val="center"/>
              <w:rPr>
                <w:rFonts w:ascii="Twinkl Cursive Looped" w:hAnsi="Twinkl Cursive Looped"/>
              </w:rPr>
            </w:pPr>
            <w:r w:rsidRPr="008C5B37">
              <w:rPr>
                <w:rFonts w:ascii="Twinkl Cursive Looped" w:hAnsi="Twinkl Cursive Looped"/>
              </w:rPr>
              <w:t>Summer 1</w:t>
            </w:r>
          </w:p>
        </w:tc>
        <w:tc>
          <w:tcPr>
            <w:tcW w:w="1743" w:type="dxa"/>
            <w:vMerge/>
            <w:shd w:val="clear" w:color="auto" w:fill="FFF2CC" w:themeFill="accent4" w:themeFillTint="33"/>
          </w:tcPr>
          <w:p w14:paraId="303A8739" w14:textId="4D61BDBC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1743" w:type="dxa"/>
            <w:shd w:val="clear" w:color="auto" w:fill="B4C6E7" w:themeFill="accent1" w:themeFillTint="66"/>
          </w:tcPr>
          <w:p w14:paraId="5062588B" w14:textId="47BE0B86" w:rsidR="00A37C85" w:rsidRPr="00E1252C" w:rsidRDefault="00A37C85" w:rsidP="3116C4BB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 w:rsidRPr="3116C4BB">
              <w:rPr>
                <w:rFonts w:ascii="Twinkl Cursive Looped" w:hAnsi="Twinkl Cursive Looped"/>
                <w:sz w:val="16"/>
                <w:szCs w:val="16"/>
              </w:rPr>
              <w:t>What beliefs do Muslims hold?</w:t>
            </w:r>
          </w:p>
        </w:tc>
        <w:tc>
          <w:tcPr>
            <w:tcW w:w="1743" w:type="dxa"/>
            <w:shd w:val="clear" w:color="auto" w:fill="B4C6E7" w:themeFill="accent1" w:themeFillTint="66"/>
          </w:tcPr>
          <w:p w14:paraId="67EBA73B" w14:textId="175BBF11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Does going to a Mosque give Muslims a sense of belonging?</w:t>
            </w:r>
          </w:p>
        </w:tc>
        <w:tc>
          <w:tcPr>
            <w:tcW w:w="1744" w:type="dxa"/>
            <w:shd w:val="clear" w:color="auto" w:fill="FFF2CC" w:themeFill="accent4" w:themeFillTint="33"/>
          </w:tcPr>
          <w:p w14:paraId="567B815C" w14:textId="0EAA7B30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Could Jesus heal people? Were these miracles or is there some other explanation?</w:t>
            </w:r>
          </w:p>
        </w:tc>
        <w:tc>
          <w:tcPr>
            <w:tcW w:w="1744" w:type="dxa"/>
            <w:shd w:val="clear" w:color="auto" w:fill="B4C6E7" w:themeFill="accent1" w:themeFillTint="66"/>
          </w:tcPr>
          <w:p w14:paraId="5B1E9B15" w14:textId="36C934F1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How do Muslims celebrate their religion?</w:t>
            </w:r>
          </w:p>
        </w:tc>
        <w:tc>
          <w:tcPr>
            <w:tcW w:w="1744" w:type="dxa"/>
            <w:shd w:val="clear" w:color="auto" w:fill="E2EFD9" w:themeFill="accent6" w:themeFillTint="33"/>
          </w:tcPr>
          <w:p w14:paraId="40306DB7" w14:textId="18EB467A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Are Sikh stories important today?</w:t>
            </w:r>
          </w:p>
        </w:tc>
        <w:tc>
          <w:tcPr>
            <w:tcW w:w="1744" w:type="dxa"/>
            <w:shd w:val="clear" w:color="auto" w:fill="FFCCFF"/>
          </w:tcPr>
          <w:p w14:paraId="1CEDCD57" w14:textId="59A2B88E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Is religion still strong 2000 years after its creation?</w:t>
            </w:r>
          </w:p>
        </w:tc>
      </w:tr>
      <w:tr w:rsidR="00A37C85" w:rsidRPr="0092208F" w14:paraId="685CD1F7" w14:textId="77777777" w:rsidTr="00801C80">
        <w:tc>
          <w:tcPr>
            <w:tcW w:w="1743" w:type="dxa"/>
          </w:tcPr>
          <w:p w14:paraId="00A32880" w14:textId="46E479B8" w:rsidR="00A37C85" w:rsidRPr="008C5B37" w:rsidRDefault="00A37C85" w:rsidP="008C5B37">
            <w:pPr>
              <w:jc w:val="center"/>
              <w:rPr>
                <w:rFonts w:ascii="Twinkl Cursive Looped" w:hAnsi="Twinkl Cursive Looped"/>
              </w:rPr>
            </w:pPr>
            <w:r w:rsidRPr="139528BE">
              <w:rPr>
                <w:rFonts w:ascii="Twinkl Cursive Looped" w:hAnsi="Twinkl Cursive Looped"/>
              </w:rPr>
              <w:t>Summer 2</w:t>
            </w:r>
          </w:p>
        </w:tc>
        <w:tc>
          <w:tcPr>
            <w:tcW w:w="1743" w:type="dxa"/>
            <w:vMerge/>
            <w:shd w:val="clear" w:color="auto" w:fill="FFF2CC" w:themeFill="accent4" w:themeFillTint="33"/>
          </w:tcPr>
          <w:p w14:paraId="0E55778B" w14:textId="39B8AB8A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1743" w:type="dxa"/>
            <w:shd w:val="clear" w:color="auto" w:fill="B4C6E7" w:themeFill="accent1" w:themeFillTint="66"/>
          </w:tcPr>
          <w:p w14:paraId="7FD7B615" w14:textId="7FDB579F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 w:rsidRPr="3116C4BB">
              <w:rPr>
                <w:rFonts w:ascii="Twinkl Cursive Looped" w:hAnsi="Twinkl Cursive Looped"/>
                <w:sz w:val="16"/>
                <w:szCs w:val="16"/>
              </w:rPr>
              <w:t>How do Muslims celebrate their religion?</w:t>
            </w:r>
          </w:p>
        </w:tc>
        <w:tc>
          <w:tcPr>
            <w:tcW w:w="1743" w:type="dxa"/>
            <w:shd w:val="clear" w:color="auto" w:fill="B4C6E7" w:themeFill="accent1" w:themeFillTint="66"/>
          </w:tcPr>
          <w:p w14:paraId="11713DE1" w14:textId="51572EFA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Does completing Hajj make a person a better Muslim?</w:t>
            </w:r>
          </w:p>
        </w:tc>
        <w:tc>
          <w:tcPr>
            <w:tcW w:w="1744" w:type="dxa"/>
            <w:shd w:val="clear" w:color="auto" w:fill="FFCCFF"/>
          </w:tcPr>
          <w:p w14:paraId="405F8E5F" w14:textId="455DB733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How is birth celebrated in different religions?</w:t>
            </w:r>
          </w:p>
        </w:tc>
        <w:tc>
          <w:tcPr>
            <w:tcW w:w="1744" w:type="dxa"/>
            <w:shd w:val="clear" w:color="auto" w:fill="FFCCFF"/>
          </w:tcPr>
          <w:p w14:paraId="2CE59DBE" w14:textId="0B37E56A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How is coming of age acknowledged in different religions?</w:t>
            </w:r>
          </w:p>
        </w:tc>
        <w:tc>
          <w:tcPr>
            <w:tcW w:w="1744" w:type="dxa"/>
            <w:shd w:val="clear" w:color="auto" w:fill="FFCCFF"/>
          </w:tcPr>
          <w:p w14:paraId="7FE14395" w14:textId="198203BD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How is marriage celebrated and valued in different religions?</w:t>
            </w:r>
          </w:p>
        </w:tc>
        <w:tc>
          <w:tcPr>
            <w:tcW w:w="1744" w:type="dxa"/>
            <w:shd w:val="clear" w:color="auto" w:fill="FFCCFF"/>
          </w:tcPr>
          <w:p w14:paraId="7FEAA8DB" w14:textId="2B79FA2C" w:rsidR="00A37C85" w:rsidRPr="00E1252C" w:rsidRDefault="00A37C85" w:rsidP="008C5B37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What does death symbolise within different religions?</w:t>
            </w:r>
          </w:p>
        </w:tc>
      </w:tr>
    </w:tbl>
    <w:p w14:paraId="44EC32A9" w14:textId="57A8EB13" w:rsidR="004465BA" w:rsidRDefault="004465BA" w:rsidP="004465BA">
      <w:pPr>
        <w:jc w:val="center"/>
        <w:rPr>
          <w:rFonts w:ascii="Twinkl Cursive Looped" w:hAnsi="Twinkl Cursive Looped"/>
          <w:sz w:val="28"/>
          <w:szCs w:val="28"/>
        </w:rPr>
      </w:pPr>
    </w:p>
    <w:p w14:paraId="064F0E73" w14:textId="77777777" w:rsidR="009A0FCE" w:rsidRPr="0092208F" w:rsidRDefault="009A0FCE" w:rsidP="004465BA">
      <w:pPr>
        <w:jc w:val="center"/>
        <w:rPr>
          <w:rFonts w:ascii="Twinkl Cursive Looped" w:hAnsi="Twinkl Cursive Looped"/>
          <w:sz w:val="28"/>
          <w:szCs w:val="28"/>
        </w:rPr>
      </w:pPr>
    </w:p>
    <w:sectPr w:rsidR="009A0FCE" w:rsidRPr="0092208F" w:rsidSect="004465BA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54FF1A" w14:textId="77777777" w:rsidR="00BB3A36" w:rsidRDefault="00BB3A36" w:rsidP="004465BA">
      <w:pPr>
        <w:spacing w:after="0" w:line="240" w:lineRule="auto"/>
      </w:pPr>
      <w:r>
        <w:separator/>
      </w:r>
    </w:p>
  </w:endnote>
  <w:endnote w:type="continuationSeparator" w:id="0">
    <w:p w14:paraId="04D80926" w14:textId="77777777" w:rsidR="00BB3A36" w:rsidRDefault="00BB3A36" w:rsidP="00446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57B2B2" w14:textId="77777777" w:rsidR="00BB3A36" w:rsidRDefault="00BB3A36" w:rsidP="004465BA">
      <w:pPr>
        <w:spacing w:after="0" w:line="240" w:lineRule="auto"/>
      </w:pPr>
      <w:r>
        <w:separator/>
      </w:r>
    </w:p>
  </w:footnote>
  <w:footnote w:type="continuationSeparator" w:id="0">
    <w:p w14:paraId="2FCC5232" w14:textId="77777777" w:rsidR="00BB3A36" w:rsidRDefault="00BB3A36" w:rsidP="00446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15B8C7" w14:textId="0BB621C5" w:rsidR="004465BA" w:rsidRDefault="004465BA">
    <w:pPr>
      <w:pStyle w:val="Header"/>
    </w:pPr>
    <w:r>
      <w:rPr>
        <w:rFonts w:ascii="Comic Sans MS" w:hAnsi="Comic Sans MS"/>
        <w:noProof/>
        <w:sz w:val="18"/>
        <w:szCs w:val="20"/>
      </w:rPr>
      <w:drawing>
        <wp:anchor distT="0" distB="0" distL="114300" distR="114300" simplePos="0" relativeHeight="251661312" behindDoc="1" locked="0" layoutInCell="1" allowOverlap="1" wp14:anchorId="653A47E0" wp14:editId="1CEC0A9C">
          <wp:simplePos x="0" y="0"/>
          <wp:positionH relativeFrom="rightMargin">
            <wp:align>left</wp:align>
          </wp:positionH>
          <wp:positionV relativeFrom="topMargin">
            <wp:align>bottom</wp:align>
          </wp:positionV>
          <wp:extent cx="755015" cy="755015"/>
          <wp:effectExtent l="0" t="0" r="6985" b="6985"/>
          <wp:wrapNone/>
          <wp:docPr id="4" name="Picture 4" descr="Diagram,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Diagram,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015" cy="755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omic Sans MS" w:hAnsi="Comic Sans MS"/>
        <w:noProof/>
        <w:sz w:val="18"/>
        <w:szCs w:val="20"/>
      </w:rPr>
      <w:drawing>
        <wp:anchor distT="0" distB="0" distL="114300" distR="114300" simplePos="0" relativeHeight="251659264" behindDoc="1" locked="0" layoutInCell="1" allowOverlap="1" wp14:anchorId="42B0A968" wp14:editId="34AA8179">
          <wp:simplePos x="0" y="0"/>
          <wp:positionH relativeFrom="leftMargin">
            <wp:posOffset>241300</wp:posOffset>
          </wp:positionH>
          <wp:positionV relativeFrom="topMargin">
            <wp:align>bottom</wp:align>
          </wp:positionV>
          <wp:extent cx="793630" cy="793630"/>
          <wp:effectExtent l="0" t="0" r="0" b="0"/>
          <wp:wrapNone/>
          <wp:docPr id="3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 descr="Logo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3630" cy="7936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5BA"/>
    <w:rsid w:val="002F6B48"/>
    <w:rsid w:val="00430C4B"/>
    <w:rsid w:val="004406E7"/>
    <w:rsid w:val="004465BA"/>
    <w:rsid w:val="004C4C3A"/>
    <w:rsid w:val="006C16E2"/>
    <w:rsid w:val="00801C80"/>
    <w:rsid w:val="008C5B37"/>
    <w:rsid w:val="0092208F"/>
    <w:rsid w:val="009A0FCE"/>
    <w:rsid w:val="009E5CA7"/>
    <w:rsid w:val="00A37C85"/>
    <w:rsid w:val="00B53F6C"/>
    <w:rsid w:val="00B5476E"/>
    <w:rsid w:val="00BB3A36"/>
    <w:rsid w:val="00C52DB9"/>
    <w:rsid w:val="00DC6450"/>
    <w:rsid w:val="00DE4A1F"/>
    <w:rsid w:val="00DF6D8F"/>
    <w:rsid w:val="00E1252C"/>
    <w:rsid w:val="00E6069C"/>
    <w:rsid w:val="0B4FCCF8"/>
    <w:rsid w:val="139528BE"/>
    <w:rsid w:val="201AF1A7"/>
    <w:rsid w:val="2F7AF45A"/>
    <w:rsid w:val="2F890803"/>
    <w:rsid w:val="3116C4BB"/>
    <w:rsid w:val="4C100599"/>
    <w:rsid w:val="576CC0C9"/>
    <w:rsid w:val="5BCC76B1"/>
    <w:rsid w:val="71B3B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DDA96"/>
  <w15:chartTrackingRefBased/>
  <w15:docId w15:val="{05785077-FF8E-4E2F-97B4-07C398A52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65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65BA"/>
  </w:style>
  <w:style w:type="paragraph" w:styleId="Footer">
    <w:name w:val="footer"/>
    <w:basedOn w:val="Normal"/>
    <w:link w:val="FooterChar"/>
    <w:uiPriority w:val="99"/>
    <w:unhideWhenUsed/>
    <w:rsid w:val="004465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65BA"/>
  </w:style>
  <w:style w:type="table" w:styleId="TableGrid">
    <w:name w:val="Table Grid"/>
    <w:basedOn w:val="TableNormal"/>
    <w:uiPriority w:val="39"/>
    <w:rsid w:val="004465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fa9fed-9a19-42d8-88f2-0c8db7a71712" xsi:nil="true"/>
    <lcf76f155ced4ddcb4097134ff3c332f xmlns="6888e2dd-e69c-4ad9-b76b-40b1fb1ea35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B39365BFD54646A5D8EA1783E7A8BD" ma:contentTypeVersion="17" ma:contentTypeDescription="Create a new document." ma:contentTypeScope="" ma:versionID="4c1065bc602208d8a0b76ebf0ef0f9ad">
  <xsd:schema xmlns:xsd="http://www.w3.org/2001/XMLSchema" xmlns:xs="http://www.w3.org/2001/XMLSchema" xmlns:p="http://schemas.microsoft.com/office/2006/metadata/properties" xmlns:ns2="6888e2dd-e69c-4ad9-b76b-40b1fb1ea350" xmlns:ns3="73fa9fed-9a19-42d8-88f2-0c8db7a71712" targetNamespace="http://schemas.microsoft.com/office/2006/metadata/properties" ma:root="true" ma:fieldsID="9d3646a4ced176e911db6158d8900f2d" ns2:_="" ns3:_="">
    <xsd:import namespace="6888e2dd-e69c-4ad9-b76b-40b1fb1ea350"/>
    <xsd:import namespace="73fa9fed-9a19-42d8-88f2-0c8db7a7171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8e2dd-e69c-4ad9-b76b-40b1fb1e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fa9fed-9a19-42d8-88f2-0c8db7a7171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59e8f2c-72f8-4c28-9181-a94040a820e4}" ma:internalName="TaxCatchAll" ma:showField="CatchAllData" ma:web="73fa9fed-9a19-42d8-88f2-0c8db7a7171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BDE3EF-B06C-4E9C-A6C7-74A096F02846}">
  <ds:schemaRefs>
    <ds:schemaRef ds:uri="http://www.w3.org/XML/1998/namespace"/>
    <ds:schemaRef ds:uri="http://purl.org/dc/elements/1.1/"/>
    <ds:schemaRef ds:uri="73fa9fed-9a19-42d8-88f2-0c8db7a71712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6888e2dd-e69c-4ad9-b76b-40b1fb1ea350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6382138-0111-4A6F-A608-EE88A82C66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88e2dd-e69c-4ad9-b76b-40b1fb1ea350"/>
    <ds:schemaRef ds:uri="73fa9fed-9a19-42d8-88f2-0c8db7a717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B7D66B-1428-4A4F-91D8-4D4DB2EB74B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Paskin</dc:creator>
  <cp:keywords/>
  <dc:description/>
  <cp:lastModifiedBy>Millie Matthews</cp:lastModifiedBy>
  <cp:revision>6</cp:revision>
  <dcterms:created xsi:type="dcterms:W3CDTF">2023-10-04T08:37:00Z</dcterms:created>
  <dcterms:modified xsi:type="dcterms:W3CDTF">2023-11-08T16:10:00Z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0x010100E1B39365BFD54646A5D8EA1783E7A8BD</vt:lpwstr>
  </property>
  <property fmtid="{D5CDD505-2E9C-101B-9397-08002B2CF9AE}" pid="3" name="MediaServiceImageTags">
    <vt:lpwstr/>
  </property>
</Properties>
</file>